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F4" w:rsidRDefault="008B0BF4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024BA2" w:rsidRPr="00FE6A82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18"/>
          <w:szCs w:val="18"/>
        </w:rPr>
      </w:pPr>
      <w:r w:rsidRPr="00FE6A82">
        <w:rPr>
          <w:rFonts w:ascii="Lato" w:hAnsi="Lato" w:cs="Arial"/>
          <w:b/>
          <w:color w:val="000000" w:themeColor="text1"/>
          <w:sz w:val="18"/>
          <w:szCs w:val="18"/>
        </w:rPr>
        <w:t xml:space="preserve">Informacja </w:t>
      </w:r>
    </w:p>
    <w:p w:rsidR="00024BA2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18"/>
          <w:szCs w:val="18"/>
        </w:rPr>
      </w:pPr>
      <w:r w:rsidRPr="00FE6A82">
        <w:rPr>
          <w:rFonts w:ascii="Lato" w:hAnsi="Lato" w:cs="Arial"/>
          <w:b/>
          <w:color w:val="000000" w:themeColor="text1"/>
          <w:sz w:val="18"/>
          <w:szCs w:val="18"/>
        </w:rPr>
        <w:t>nr 0</w:t>
      </w:r>
      <w:r w:rsidR="00890178">
        <w:rPr>
          <w:rFonts w:ascii="Lato" w:hAnsi="Lato" w:cs="Arial"/>
          <w:b/>
          <w:color w:val="000000" w:themeColor="text1"/>
          <w:sz w:val="18"/>
          <w:szCs w:val="18"/>
        </w:rPr>
        <w:t>4</w:t>
      </w:r>
      <w:r w:rsidRPr="00FE6A82">
        <w:rPr>
          <w:rFonts w:ascii="Lato" w:hAnsi="Lato" w:cs="Arial"/>
          <w:b/>
          <w:color w:val="000000" w:themeColor="text1"/>
          <w:sz w:val="18"/>
          <w:szCs w:val="18"/>
        </w:rPr>
        <w:t>/2018 z dnia 18.10.2018.</w:t>
      </w:r>
    </w:p>
    <w:p w:rsidR="00FE6A82" w:rsidRPr="00FE6A82" w:rsidRDefault="00FE6A8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18"/>
          <w:szCs w:val="18"/>
        </w:rPr>
      </w:pPr>
    </w:p>
    <w:p w:rsidR="00024BA2" w:rsidRPr="00024BA2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024BA2">
        <w:rPr>
          <w:rFonts w:ascii="Lato" w:hAnsi="Lato" w:cs="Arial"/>
          <w:b/>
          <w:color w:val="000000" w:themeColor="text1"/>
          <w:sz w:val="20"/>
          <w:szCs w:val="20"/>
        </w:rPr>
        <w:t>Dyrektor Ośrodka Pomocy Społecznej w Nysie</w:t>
      </w:r>
    </w:p>
    <w:p w:rsidR="00024BA2" w:rsidRPr="00024BA2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r w:rsidRPr="00024BA2">
        <w:rPr>
          <w:rFonts w:ascii="Lato" w:hAnsi="Lato" w:cs="Arial"/>
          <w:b/>
          <w:color w:val="000000" w:themeColor="text1"/>
          <w:sz w:val="20"/>
          <w:szCs w:val="20"/>
        </w:rPr>
        <w:t xml:space="preserve">informuje </w:t>
      </w:r>
      <w:r w:rsidRPr="00024BA2">
        <w:rPr>
          <w:rFonts w:ascii="Lato" w:hAnsi="Lato" w:cs="Arial"/>
          <w:b/>
          <w:color w:val="211814"/>
          <w:sz w:val="20"/>
          <w:szCs w:val="20"/>
        </w:rPr>
        <w:t xml:space="preserve"> </w:t>
      </w:r>
    </w:p>
    <w:p w:rsidR="00024BA2" w:rsidRPr="00024BA2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bookmarkStart w:id="0" w:name="_GoBack"/>
      <w:bookmarkEnd w:id="0"/>
      <w:r w:rsidRPr="00024BA2">
        <w:rPr>
          <w:rFonts w:ascii="Lato" w:hAnsi="Lato" w:cs="Arial"/>
          <w:b/>
          <w:color w:val="211814"/>
          <w:sz w:val="20"/>
          <w:szCs w:val="20"/>
        </w:rPr>
        <w:t xml:space="preserve">o zamiarze zatrudnienia </w:t>
      </w:r>
      <w:r>
        <w:rPr>
          <w:rFonts w:ascii="Lato" w:hAnsi="Lato" w:cs="Arial"/>
          <w:b/>
          <w:color w:val="211814"/>
          <w:sz w:val="20"/>
          <w:szCs w:val="20"/>
        </w:rPr>
        <w:t>na stanowisko:</w:t>
      </w:r>
    </w:p>
    <w:p w:rsidR="00DB23AE" w:rsidRPr="00024BA2" w:rsidRDefault="0026580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młodszy wychowawca</w:t>
      </w:r>
    </w:p>
    <w:p w:rsidR="00D372E6" w:rsidRPr="00024BA2" w:rsidRDefault="00D372E6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024BA2" w:rsidRDefault="00DB23AE" w:rsidP="00D7715B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  Wymagania niezbędne:</w:t>
      </w:r>
    </w:p>
    <w:p w:rsidR="00D7715B" w:rsidRPr="00024BA2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024BA2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024BA2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 obywatelstwo 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państw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 członkowskiego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Unii Europejskiej 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inn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ego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państw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, 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którego 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obywatelom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na podstawie umów międzynarodowych lub przepisów prawa wspólnotowego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przysługuje prawo podejmowania zatrudnienia</w:t>
      </w:r>
      <w:r w:rsidR="00911B38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 </w:t>
      </w:r>
      <w:r w:rsidR="00700989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na tery</w:t>
      </w:r>
      <w:r w:rsidR="003B30F5" w:rsidRPr="00024BA2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torium Rzeczpospolitej Polskiej</w:t>
      </w:r>
      <w:r w:rsidR="00700989" w:rsidRPr="00024BA2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="00700989" w:rsidRPr="00024BA2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:rsidR="00E8265B" w:rsidRPr="00024BA2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 xml:space="preserve"> wykształcenie wyższe:</w:t>
      </w:r>
    </w:p>
    <w:p w:rsidR="00E8265B" w:rsidRPr="00024BA2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- na kierunku: pedagogika, pedagogika specjalna, psychologia, socjologia, praca socjalna, nauki o rodzinie lub na innym kierunku w zakresie resocjalizacji, pracy socjalnej, pedagogiki opiekuńczo– wychowawczej lub</w:t>
      </w:r>
    </w:p>
    <w:p w:rsidR="00E8265B" w:rsidRPr="00024BA2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- na innym kierunku uzupełnione studiami podyplomowymi w zakresie psychologii, pedagogiki, nauk o rodzinie lub resocjalizacji lub kursem kwalifikacyjnym z zakresu pedagogiki opiekuńczo – wychowawczej,</w:t>
      </w:r>
    </w:p>
    <w:p w:rsidR="00E8265B" w:rsidRPr="00024BA2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posiadanie pełni władzy rodzicielskiej tj., że osoba nie jest i nie była pozbawiona władzy rodzicielskiej oraz władza rodzicielska nie jest jej ograniczona ani zawieszona,</w:t>
      </w:r>
    </w:p>
    <w:p w:rsidR="00E8265B" w:rsidRPr="00024BA2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wypełnianie obowiązku alimentacyjnego – w przypadku, gdy taki obowiązek w stosunku do niej wynika    z tytułu egzekucyjnego,</w:t>
      </w:r>
    </w:p>
    <w:p w:rsidR="00DB23AE" w:rsidRPr="00024BA2" w:rsidRDefault="00FB1ACB" w:rsidP="00E8265B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E8265B" w:rsidRPr="00024BA2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E8265B" w:rsidRPr="00024BA2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911B38" w:rsidRPr="00024BA2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="00911B38" w:rsidRPr="00024BA2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3B30F5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:rsidR="00DB23AE" w:rsidRPr="00024BA2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</w:t>
      </w:r>
      <w:r w:rsidR="00D7715B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3B30F5" w:rsidRPr="00024BA2">
        <w:rPr>
          <w:rFonts w:ascii="Lato" w:eastAsia="Times New Roman" w:hAnsi="Lato" w:cs="Times New Roman"/>
          <w:sz w:val="20"/>
          <w:szCs w:val="20"/>
          <w:lang w:eastAsia="pl-PL"/>
        </w:rPr>
        <w:t>b umyślne przestępstwo skarbowe</w:t>
      </w:r>
    </w:p>
    <w:p w:rsidR="00DB23AE" w:rsidRPr="00024BA2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024BA2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:rsidR="002A22BE" w:rsidRPr="00024BA2" w:rsidRDefault="002A22BE" w:rsidP="002A22BE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024BA2" w:rsidRDefault="00DB23AE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2.   Wymagania dodatkowe:</w:t>
      </w:r>
    </w:p>
    <w:p w:rsidR="002515C2" w:rsidRPr="00024BA2" w:rsidRDefault="002515C2" w:rsidP="002515C2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Osoba ubiegająca się o stanowisko młodszego wychowawcy powinna:</w:t>
      </w:r>
    </w:p>
    <w:p w:rsidR="002515C2" w:rsidRPr="00024BA2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posiadać wiedzę na temat zasad funkcjonowania świetlicy socjalnej z programem zajęć socjoterapeutycznych,</w:t>
      </w:r>
    </w:p>
    <w:p w:rsidR="002515C2" w:rsidRPr="00024BA2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posiadać udokumentowane doświadczenie w pracy z dziećmi i rodziną,</w:t>
      </w:r>
    </w:p>
    <w:p w:rsidR="002515C2" w:rsidRPr="00024BA2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posiadać zdolności animacyjne,</w:t>
      </w:r>
    </w:p>
    <w:p w:rsidR="002515C2" w:rsidRPr="00024BA2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 xml:space="preserve">posiadać predyspozycje osobowościowe: odpowiedzialność, komunikatywność, staranność, cierpliwość, kreatywność, dobra organizacja pracy, zdolność do pracy </w:t>
      </w:r>
      <w:r w:rsidR="00024BA2">
        <w:rPr>
          <w:rFonts w:ascii="Lato" w:hAnsi="Lato"/>
          <w:color w:val="211814"/>
          <w:sz w:val="20"/>
          <w:szCs w:val="20"/>
        </w:rPr>
        <w:t xml:space="preserve">                               </w:t>
      </w:r>
      <w:r w:rsidRPr="00024BA2">
        <w:rPr>
          <w:rFonts w:ascii="Lato" w:hAnsi="Lato"/>
          <w:color w:val="211814"/>
          <w:sz w:val="20"/>
          <w:szCs w:val="20"/>
        </w:rPr>
        <w:t>w warunkach stresu, umiejętność współpracy i umiejętności pozwalające na szybkie reagowanie w sytuacjach kryzysowych i konfliktowych.</w:t>
      </w:r>
    </w:p>
    <w:p w:rsidR="002A22BE" w:rsidRPr="00024BA2" w:rsidRDefault="002515C2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 xml:space="preserve">posiadać </w:t>
      </w:r>
      <w:r w:rsidR="002A22BE" w:rsidRPr="00024BA2">
        <w:rPr>
          <w:rFonts w:ascii="Lato" w:hAnsi="Lato"/>
          <w:color w:val="211814"/>
          <w:sz w:val="20"/>
          <w:szCs w:val="20"/>
        </w:rPr>
        <w:t>gotowość do podnoszenia kwalifikacji</w:t>
      </w:r>
    </w:p>
    <w:p w:rsidR="00C00E81" w:rsidRPr="00024BA2" w:rsidRDefault="00C00E81" w:rsidP="002A22BE">
      <w:pPr>
        <w:spacing w:after="0" w:line="240" w:lineRule="auto"/>
        <w:ind w:left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22B91" w:rsidRPr="00024BA2" w:rsidRDefault="00DB23AE" w:rsidP="00216BE9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:rsidR="002915D3" w:rsidRPr="00024BA2" w:rsidRDefault="00216BE9" w:rsidP="00393B35">
      <w:pPr>
        <w:spacing w:after="0" w:line="240" w:lineRule="auto"/>
        <w:ind w:left="646"/>
        <w:rPr>
          <w:rFonts w:ascii="Lato" w:hAnsi="Lato"/>
          <w:sz w:val="20"/>
          <w:szCs w:val="20"/>
        </w:rPr>
      </w:pP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:rsidR="00265809" w:rsidRPr="00024BA2" w:rsidRDefault="00265809" w:rsidP="0032415A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 xml:space="preserve">Zakres wykonywanych zadań na stanowisku obejmuje </w:t>
      </w:r>
      <w:r w:rsidR="0032415A">
        <w:rPr>
          <w:rFonts w:ascii="Lato" w:hAnsi="Lato"/>
          <w:color w:val="211814"/>
          <w:sz w:val="20"/>
          <w:szCs w:val="20"/>
        </w:rPr>
        <w:t xml:space="preserve">niepełny </w:t>
      </w:r>
      <w:r w:rsidRPr="00024BA2">
        <w:rPr>
          <w:rFonts w:ascii="Lato" w:hAnsi="Lato"/>
          <w:color w:val="211814"/>
          <w:sz w:val="20"/>
          <w:szCs w:val="20"/>
        </w:rPr>
        <w:t>wymiar czasu pracy</w:t>
      </w:r>
      <w:r w:rsidR="00024BA2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Pr="00024BA2">
        <w:rPr>
          <w:rFonts w:ascii="Lato" w:hAnsi="Lato"/>
          <w:color w:val="211814"/>
          <w:sz w:val="20"/>
          <w:szCs w:val="20"/>
        </w:rPr>
        <w:t xml:space="preserve"> w godzinach popołudniowych:</w:t>
      </w:r>
    </w:p>
    <w:p w:rsidR="00265809" w:rsidRPr="00024BA2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prowadzenie zajęć wychowawczych i opiekuńczych dla dzieci i młodzieży ze szczególnym uwzględnieniem dzieci zagrożonych wykluczeniem społecznym, pochodzących z rodzin ubogich, posiadających problemy wychowawcze oraz inne dysfunkcje społeczne,</w:t>
      </w:r>
    </w:p>
    <w:p w:rsidR="00265809" w:rsidRPr="00024BA2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współpraca z rodzicami i opiekunami prawnymi dzieci,</w:t>
      </w:r>
    </w:p>
    <w:p w:rsidR="00265809" w:rsidRPr="00024BA2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współpraca z psychologiem, terapeutą w zakresie realizowanych zajęć socjoterapeutycznych,</w:t>
      </w:r>
    </w:p>
    <w:p w:rsidR="00265809" w:rsidRPr="00024BA2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 xml:space="preserve">współpraca z instytucjami (min. szkoła, placówki medyczne, kuratorzy sądowi </w:t>
      </w:r>
      <w:r w:rsidRPr="00024BA2">
        <w:rPr>
          <w:rFonts w:ascii="Lato" w:hAnsi="Lato"/>
          <w:color w:val="211814"/>
          <w:sz w:val="20"/>
          <w:szCs w:val="20"/>
        </w:rPr>
        <w:br/>
        <w:t>i innymi placówkami wynikającymi z rozpoznanych problemów),</w:t>
      </w:r>
    </w:p>
    <w:p w:rsidR="00265809" w:rsidRPr="00024BA2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 xml:space="preserve"> planowanie i realizacja procesu wychowawczego wychowanka świetlicy,</w:t>
      </w:r>
    </w:p>
    <w:p w:rsidR="00265809" w:rsidRPr="00024BA2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pomoc w nauce i odrabianiu zadań domowych, organizacja czasu wolnego, zabawy, zajęć sportowych  i  rozwój zainteresowań wychowanków świetlicy,</w:t>
      </w:r>
    </w:p>
    <w:p w:rsidR="00265809" w:rsidRPr="00024BA2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prowadzenie wymaganej dokumentacji dotyczącej dzieci i funkcjonowania świetlicy,</w:t>
      </w:r>
    </w:p>
    <w:p w:rsidR="00265809" w:rsidRPr="00024BA2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wykonywanie innych poleceń bezpośredniego przełożonego i dyrektora.</w:t>
      </w:r>
    </w:p>
    <w:p w:rsidR="002915D3" w:rsidRPr="00024BA2" w:rsidRDefault="002915D3" w:rsidP="00265809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216BE9" w:rsidRPr="00024BA2" w:rsidRDefault="00216BE9" w:rsidP="00552113">
      <w:pPr>
        <w:suppressAutoHyphens/>
        <w:spacing w:after="0" w:line="240" w:lineRule="auto"/>
        <w:ind w:left="1428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024BA2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</w:p>
    <w:p w:rsidR="00DB23AE" w:rsidRPr="00024BA2" w:rsidRDefault="00DB23AE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:rsidR="001E4D6E" w:rsidRPr="00C022A9" w:rsidRDefault="00FE6A82" w:rsidP="003176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C022A9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E4D6E" w:rsidRPr="00C022A9">
        <w:rPr>
          <w:rFonts w:ascii="Lato" w:eastAsia="Times New Roman" w:hAnsi="Lato" w:cs="Times New Roman"/>
          <w:sz w:val="20"/>
          <w:szCs w:val="20"/>
          <w:lang w:eastAsia="pl-PL"/>
        </w:rPr>
        <w:t>miejsce pracy: budynek Ośrodka Pomocy Społecznej w Nysie – ul. K.E.N. 1A,  48-303 Nysa</w:t>
      </w:r>
      <w:r w:rsidR="00265809" w:rsidRPr="00C022A9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1E4D6E" w:rsidRPr="00C022A9">
        <w:rPr>
          <w:rFonts w:ascii="Lato" w:eastAsia="Times New Roman" w:hAnsi="Lato" w:cs="Times New Roman"/>
          <w:sz w:val="20"/>
          <w:szCs w:val="20"/>
          <w:lang w:eastAsia="pl-PL"/>
        </w:rPr>
        <w:t>budynek piętrowy, dostosowany d</w:t>
      </w:r>
      <w:r w:rsidR="003B30F5" w:rsidRPr="00C022A9">
        <w:rPr>
          <w:rFonts w:ascii="Lato" w:eastAsia="Times New Roman" w:hAnsi="Lato" w:cs="Times New Roman"/>
          <w:sz w:val="20"/>
          <w:szCs w:val="20"/>
          <w:lang w:eastAsia="pl-PL"/>
        </w:rPr>
        <w:t>o potrzeb osób niepełnosprawnych</w:t>
      </w:r>
    </w:p>
    <w:p w:rsidR="00265809" w:rsidRPr="00024BA2" w:rsidRDefault="00265809" w:rsidP="0026580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 xml:space="preserve">praca wykonywana w </w:t>
      </w:r>
      <w:r w:rsidR="00C022A9">
        <w:rPr>
          <w:rFonts w:ascii="Lato" w:hAnsi="Lato"/>
          <w:color w:val="211814"/>
          <w:sz w:val="20"/>
          <w:szCs w:val="20"/>
        </w:rPr>
        <w:t xml:space="preserve">niepełnym </w:t>
      </w:r>
      <w:r w:rsidRPr="00024BA2">
        <w:rPr>
          <w:rFonts w:ascii="Lato" w:hAnsi="Lato"/>
          <w:color w:val="211814"/>
          <w:sz w:val="20"/>
          <w:szCs w:val="20"/>
        </w:rPr>
        <w:t xml:space="preserve"> wymiarze czasu pracy w godzinach popołudniowych,</w:t>
      </w:r>
    </w:p>
    <w:p w:rsidR="00265809" w:rsidRPr="00024BA2" w:rsidRDefault="00265809" w:rsidP="0026580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praca w pomieszczeniach świetlicy w budynku OPS, na boisku wielofunkcyjnym przy budynku oraz na terenie miasta,</w:t>
      </w:r>
    </w:p>
    <w:p w:rsidR="00265809" w:rsidRPr="00024BA2" w:rsidRDefault="00265809" w:rsidP="0026580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lastRenderedPageBreak/>
        <w:t>praca związana z pracą z dziećmi i młodzieżą w świetlicy z rodzin podopiecznych Ośrodka Pomocy Społecznej w Nysie,</w:t>
      </w:r>
    </w:p>
    <w:p w:rsidR="00265809" w:rsidRPr="00024BA2" w:rsidRDefault="00265809" w:rsidP="0026580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praca wymaga umiejętnego współdziałania z rodzinami dzieci i młodzieży uczęszczającej do świetlicy,  z psychologiem, z terapeutą, pracownikami socjalnymi oraz innymi osobami, z którymi wymagany będzie kontakt z uwagi na charakter pracy,</w:t>
      </w:r>
    </w:p>
    <w:p w:rsidR="00265809" w:rsidRPr="00024BA2" w:rsidRDefault="00265809" w:rsidP="0026580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praca może przebiegać w zmożonym hałasie i warunkach stresowych.</w:t>
      </w:r>
    </w:p>
    <w:p w:rsidR="00F5561A" w:rsidRPr="00024BA2" w:rsidRDefault="00F5561A" w:rsidP="00F5561A">
      <w:pPr>
        <w:spacing w:after="0" w:line="240" w:lineRule="auto"/>
        <w:ind w:left="1410" w:firstLine="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024BA2" w:rsidRDefault="00D035D1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DB23AE"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70563C" w:rsidRPr="00024BA2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wypełniony, własnoręcznie podpisany  kwestionariusz osobowy</w:t>
      </w:r>
    </w:p>
    <w:p w:rsidR="00DB23AE" w:rsidRPr="00024BA2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list motywacyjny opatrzony własnoręcznym podpisem</w:t>
      </w:r>
    </w:p>
    <w:p w:rsidR="00DB23AE" w:rsidRPr="00024BA2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życiorys (CV) z prze</w:t>
      </w:r>
      <w:r w:rsidR="001E4D6E" w:rsidRPr="00024BA2">
        <w:rPr>
          <w:rFonts w:ascii="Lato" w:eastAsia="Times New Roman" w:hAnsi="Lato" w:cs="Times New Roman"/>
          <w:sz w:val="20"/>
          <w:szCs w:val="20"/>
          <w:lang w:eastAsia="pl-PL"/>
        </w:rPr>
        <w:t>biegiem nauki i pracy zawodowej opatrzony własnoręc</w:t>
      </w:r>
      <w:r w:rsidR="00133163" w:rsidRPr="00024BA2"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="001E4D6E" w:rsidRPr="00024BA2">
        <w:rPr>
          <w:rFonts w:ascii="Lato" w:eastAsia="Times New Roman" w:hAnsi="Lato" w:cs="Times New Roman"/>
          <w:sz w:val="20"/>
          <w:szCs w:val="20"/>
          <w:lang w:eastAsia="pl-PL"/>
        </w:rPr>
        <w:t>nym podpisem</w:t>
      </w:r>
    </w:p>
    <w:p w:rsidR="00DB23AE" w:rsidRPr="00024BA2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:rsidR="00133163" w:rsidRPr="00024BA2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posiadanym obywatelstwie </w:t>
      </w:r>
    </w:p>
    <w:p w:rsidR="00DB23AE" w:rsidRPr="00024BA2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posiadaniu pełnej zdolności do czynności prawnych oraz korzy</w:t>
      </w:r>
      <w:r w:rsidR="00F5561A" w:rsidRPr="00024BA2">
        <w:rPr>
          <w:rFonts w:ascii="Lato" w:eastAsia="Times New Roman" w:hAnsi="Lato" w:cs="Times New Roman"/>
          <w:sz w:val="20"/>
          <w:szCs w:val="20"/>
          <w:lang w:eastAsia="pl-PL"/>
        </w:rPr>
        <w:t>staniu z pełni praw</w:t>
      </w:r>
      <w:r w:rsidR="00937070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F5561A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publicznych</w:t>
      </w:r>
    </w:p>
    <w:p w:rsidR="00DB23AE" w:rsidRPr="00024BA2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braku skazania prawomocnym wyrokiem sądu za umyślne przestępstwo ścigane  z oskarżenia publicznego i za umyślne przestępstwo skarbowe (osoba wybrana do zatrudnienia zostanie zobowiązana do dostarczeniu aktualnego zaświadczeni</w:t>
      </w:r>
      <w:r w:rsidR="00F5561A" w:rsidRPr="00024BA2">
        <w:rPr>
          <w:rFonts w:ascii="Lato" w:eastAsia="Times New Roman" w:hAnsi="Lato" w:cs="Times New Roman"/>
          <w:sz w:val="20"/>
          <w:szCs w:val="20"/>
          <w:lang w:eastAsia="pl-PL"/>
        </w:rPr>
        <w:t>a z Krajowego Rejestru Karnego)</w:t>
      </w:r>
    </w:p>
    <w:p w:rsidR="008D2050" w:rsidRPr="00024BA2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oświadczenie o posiadaniu pełni władzy rodzicielskiej tj., że osoba nie jest i nie była pozbawiona władzy rodzicielskiej ani władza ta nie jest jej zawieszona ani ograniczona,</w:t>
      </w:r>
    </w:p>
    <w:p w:rsidR="008D2050" w:rsidRPr="00024BA2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24BA2">
        <w:rPr>
          <w:rFonts w:ascii="Lato" w:hAnsi="Lato"/>
          <w:color w:val="211814"/>
          <w:sz w:val="20"/>
          <w:szCs w:val="20"/>
        </w:rPr>
        <w:t>oświadczenie o wypełnianiu obowiązku alimentacyjnego w przypadku, gdy taki obowiązek  w stosunku do niej wynika z tytułu egzekucyjnego,</w:t>
      </w:r>
    </w:p>
    <w:p w:rsidR="00DB23AE" w:rsidRPr="00024BA2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</w:t>
      </w:r>
      <w:r w:rsidR="00D520DD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wyrażeniu zgody na przetwarzanie danych osobowych zawartych w dokumentach aplikacyjnych i 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zapoznaniu się z klauzulą informacyjną dotyczącą danych </w:t>
      </w:r>
      <w:r w:rsidR="00D520DD" w:rsidRPr="00024BA2">
        <w:rPr>
          <w:rFonts w:ascii="Lato" w:eastAsia="Times New Roman" w:hAnsi="Lato" w:cs="Times New Roman"/>
          <w:sz w:val="20"/>
          <w:szCs w:val="20"/>
          <w:lang w:eastAsia="pl-PL"/>
        </w:rPr>
        <w:t>osobowych w procesie rekrutacji.</w:t>
      </w:r>
    </w:p>
    <w:p w:rsidR="00133163" w:rsidRPr="00024BA2" w:rsidRDefault="00133163" w:rsidP="00133163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33163" w:rsidRPr="00024BA2" w:rsidRDefault="00D035D1" w:rsidP="00133163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6</w:t>
      </w:r>
      <w:r w:rsidR="00133163" w:rsidRPr="00024BA2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</w:t>
      </w:r>
      <w:r w:rsidR="00133163" w:rsidRPr="00024BA2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Informacje dodatkowe:</w:t>
      </w:r>
    </w:p>
    <w:p w:rsidR="0026443F" w:rsidRPr="00024BA2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</w:t>
      </w:r>
      <w:r w:rsidR="0070563C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F069EA" w:rsidRPr="00024BA2">
        <w:rPr>
          <w:rFonts w:ascii="Lato" w:eastAsia="Times New Roman" w:hAnsi="Lato" w:cs="Times New Roman"/>
          <w:sz w:val="20"/>
          <w:szCs w:val="20"/>
          <w:lang w:eastAsia="pl-PL"/>
        </w:rPr>
        <w:t>klauzula</w:t>
      </w:r>
      <w:r w:rsidR="00CC1F3B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informacyjna,</w:t>
      </w:r>
      <w:r w:rsidR="00F5561A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oświadcz</w:t>
      </w:r>
      <w:r w:rsidR="00CC1F3B" w:rsidRPr="00024BA2">
        <w:rPr>
          <w:rFonts w:ascii="Lato" w:eastAsia="Times New Roman" w:hAnsi="Lato" w:cs="Times New Roman"/>
          <w:sz w:val="20"/>
          <w:szCs w:val="20"/>
          <w:lang w:eastAsia="pl-PL"/>
        </w:rPr>
        <w:t>enie</w:t>
      </w:r>
      <w:r w:rsidR="0003573F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o</w:t>
      </w:r>
      <w:r w:rsidR="00CC1F3B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wyrażeniu zgody na przetwarzanie danych osobowych </w:t>
      </w:r>
      <w:r w:rsidR="0070563C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dostępny jest na stronie internetowej Biuletynu Informacji Publicznej Ośrodka Pomocy Społecznej w Nysie oraz w sekretariacie Ośrodka - pokój 39.</w:t>
      </w:r>
    </w:p>
    <w:p w:rsidR="00DB23AE" w:rsidRPr="00024BA2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osobiście lub za pośrednictwem poczty (decyduje data wpływu do Ośrodka Pomocy Społecznej) do dnia </w:t>
      </w:r>
      <w:r w:rsidR="006555CE"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24</w:t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6555CE"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10</w:t>
      </w:r>
      <w:r w:rsidR="003A7807"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.2018</w:t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  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A7807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w siedzibie OPS w Nysie przy ul. K.E.N 1A.  pokój nr 39, ( sekretariat) w zamkniętej kopercie z dopiskiem</w:t>
      </w:r>
      <w:r w:rsidR="00D7715B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  <w:r w:rsidR="006555CE"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</w:t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stanowisko pracy:  </w:t>
      </w:r>
      <w:r w:rsidR="006555CE"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 Młodszy wychowawca”.</w:t>
      </w:r>
      <w:r w:rsidRPr="00024B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</w:p>
    <w:p w:rsidR="00DB23AE" w:rsidRPr="00024BA2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</w:p>
    <w:p w:rsidR="00DB23AE" w:rsidRPr="00024BA2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Osoby zakwalifikowane do dalszego etapu naboru (spełniający wymagania formalne) zostaną powiadomione telefonicznie, </w:t>
      </w:r>
      <w:r w:rsidR="00133163" w:rsidRPr="00024BA2">
        <w:rPr>
          <w:rFonts w:ascii="Lato" w:eastAsia="Times New Roman" w:hAnsi="Lato" w:cs="Times New Roman"/>
          <w:sz w:val="20"/>
          <w:szCs w:val="20"/>
          <w:lang w:eastAsia="pl-PL"/>
        </w:rPr>
        <w:t>l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ub</w:t>
      </w:r>
      <w:r w:rsidR="00133163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drogą elektroniczną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o terminie rozmowy kwalifikacyjnej.</w:t>
      </w:r>
    </w:p>
    <w:p w:rsidR="00DB23AE" w:rsidRPr="00024BA2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Informacja o wyniku naboru będzie umieszczona na stronie internetowej Biuletynu Informacji Publicznej </w:t>
      </w:r>
      <w:r w:rsidR="00133163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Ośrodka Pomocy Społecznej w Nysie 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oraz na tablicy informacyjnej w Ośrodku Pomocy Społecznej </w:t>
      </w:r>
      <w:r w:rsidR="00D7715B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w Nysie,</w:t>
      </w:r>
      <w:r w:rsidR="00D7715B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ul. K.E.N. 1A.</w:t>
      </w:r>
    </w:p>
    <w:p w:rsidR="003B30F5" w:rsidRPr="00024BA2" w:rsidRDefault="003B30F5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A3C16" w:rsidRPr="00024BA2" w:rsidRDefault="001A3C16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CC1F3B" w:rsidRPr="00024BA2" w:rsidRDefault="00CC1F3B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CC1F3B" w:rsidRPr="00024BA2" w:rsidRDefault="00CC1F3B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DB23AE" w:rsidRPr="00024BA2" w:rsidRDefault="008609C6" w:rsidP="001A3C16">
      <w:pPr>
        <w:spacing w:after="0" w:line="240" w:lineRule="auto"/>
        <w:ind w:firstLine="644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D</w:t>
      </w:r>
      <w:r w:rsidR="00D7715B" w:rsidRPr="00024BA2">
        <w:rPr>
          <w:rFonts w:ascii="Lato" w:eastAsia="Times New Roman" w:hAnsi="Lato" w:cs="Times New Roman"/>
          <w:sz w:val="20"/>
          <w:szCs w:val="20"/>
          <w:lang w:eastAsia="pl-PL"/>
        </w:rPr>
        <w:t>yrektor</w:t>
      </w:r>
    </w:p>
    <w:p w:rsidR="00DB23AE" w:rsidRPr="00024BA2" w:rsidRDefault="00DB23AE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04185D" w:rsidRPr="00024B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609C6">
        <w:rPr>
          <w:rFonts w:ascii="Lato" w:eastAsia="Times New Roman" w:hAnsi="Lato" w:cs="Times New Roman"/>
          <w:sz w:val="20"/>
          <w:szCs w:val="20"/>
          <w:lang w:eastAsia="pl-PL"/>
        </w:rPr>
        <w:t>18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8609C6">
        <w:rPr>
          <w:rFonts w:ascii="Lato" w:eastAsia="Times New Roman" w:hAnsi="Lato" w:cs="Times New Roman"/>
          <w:sz w:val="20"/>
          <w:szCs w:val="20"/>
          <w:lang w:eastAsia="pl-PL"/>
        </w:rPr>
        <w:t>10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.201</w:t>
      </w:r>
      <w:r w:rsidR="0026443F" w:rsidRPr="00024BA2">
        <w:rPr>
          <w:rFonts w:ascii="Lato" w:eastAsia="Times New Roman" w:hAnsi="Lato" w:cs="Times New Roman"/>
          <w:sz w:val="20"/>
          <w:szCs w:val="20"/>
          <w:lang w:eastAsia="pl-PL"/>
        </w:rPr>
        <w:t>8</w:t>
      </w:r>
      <w:r w:rsidRPr="00024BA2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024BA2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024BA2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24BA2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24BA2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24BA2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24BA2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024BA2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024BA2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24BA2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24BA2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24BA2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24BA2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:rsidR="008609C6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8609C6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2415A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2415A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2415A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A42E12" w:rsidRPr="00024BA2" w:rsidRDefault="00CC1F3B" w:rsidP="00BC26BD">
      <w:pPr>
        <w:suppressAutoHyphens/>
        <w:spacing w:after="240" w:line="276" w:lineRule="auto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8609C6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8609C6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024BA2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sectPr w:rsidR="00A42E12" w:rsidRPr="00024BA2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DB9"/>
    <w:multiLevelType w:val="hybridMultilevel"/>
    <w:tmpl w:val="2C5C35FE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506A1"/>
    <w:multiLevelType w:val="hybridMultilevel"/>
    <w:tmpl w:val="99E2DEDC"/>
    <w:lvl w:ilvl="0" w:tplc="58D6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00588"/>
    <w:multiLevelType w:val="hybridMultilevel"/>
    <w:tmpl w:val="A5A2D1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05D70"/>
    <w:multiLevelType w:val="hybridMultilevel"/>
    <w:tmpl w:val="A05EB7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741392"/>
    <w:multiLevelType w:val="hybridMultilevel"/>
    <w:tmpl w:val="F6FA6120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94100"/>
    <w:multiLevelType w:val="hybridMultilevel"/>
    <w:tmpl w:val="CFF450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64023"/>
    <w:multiLevelType w:val="hybridMultilevel"/>
    <w:tmpl w:val="92CAC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23"/>
  </w:num>
  <w:num w:numId="7">
    <w:abstractNumId w:val="16"/>
  </w:num>
  <w:num w:numId="8">
    <w:abstractNumId w:val="10"/>
  </w:num>
  <w:num w:numId="9">
    <w:abstractNumId w:val="26"/>
  </w:num>
  <w:num w:numId="10">
    <w:abstractNumId w:val="2"/>
  </w:num>
  <w:num w:numId="11">
    <w:abstractNumId w:val="20"/>
  </w:num>
  <w:num w:numId="12">
    <w:abstractNumId w:val="7"/>
  </w:num>
  <w:num w:numId="13">
    <w:abstractNumId w:val="4"/>
  </w:num>
  <w:num w:numId="14">
    <w:abstractNumId w:val="14"/>
  </w:num>
  <w:num w:numId="15">
    <w:abstractNumId w:val="25"/>
  </w:num>
  <w:num w:numId="16">
    <w:abstractNumId w:val="28"/>
  </w:num>
  <w:num w:numId="17">
    <w:abstractNumId w:val="24"/>
  </w:num>
  <w:num w:numId="18">
    <w:abstractNumId w:val="29"/>
  </w:num>
  <w:num w:numId="19">
    <w:abstractNumId w:val="1"/>
  </w:num>
  <w:num w:numId="20">
    <w:abstractNumId w:val="22"/>
  </w:num>
  <w:num w:numId="21">
    <w:abstractNumId w:val="6"/>
  </w:num>
  <w:num w:numId="22">
    <w:abstractNumId w:val="12"/>
  </w:num>
  <w:num w:numId="23">
    <w:abstractNumId w:val="21"/>
  </w:num>
  <w:num w:numId="24">
    <w:abstractNumId w:val="5"/>
  </w:num>
  <w:num w:numId="25">
    <w:abstractNumId w:val="3"/>
  </w:num>
  <w:num w:numId="26">
    <w:abstractNumId w:val="27"/>
  </w:num>
  <w:num w:numId="27">
    <w:abstractNumId w:val="11"/>
  </w:num>
  <w:num w:numId="28">
    <w:abstractNumId w:val="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24BA2"/>
    <w:rsid w:val="0003573F"/>
    <w:rsid w:val="0004185D"/>
    <w:rsid w:val="000529BE"/>
    <w:rsid w:val="0009044C"/>
    <w:rsid w:val="000B2FA3"/>
    <w:rsid w:val="000C7706"/>
    <w:rsid w:val="00115F24"/>
    <w:rsid w:val="00133163"/>
    <w:rsid w:val="001A3C16"/>
    <w:rsid w:val="001A69BC"/>
    <w:rsid w:val="001E4D6E"/>
    <w:rsid w:val="001E5587"/>
    <w:rsid w:val="001F6484"/>
    <w:rsid w:val="00216BE9"/>
    <w:rsid w:val="002515C2"/>
    <w:rsid w:val="0026443F"/>
    <w:rsid w:val="00265809"/>
    <w:rsid w:val="002915D3"/>
    <w:rsid w:val="002A22BE"/>
    <w:rsid w:val="0032415A"/>
    <w:rsid w:val="00393B35"/>
    <w:rsid w:val="003A7807"/>
    <w:rsid w:val="003B30F5"/>
    <w:rsid w:val="004A29C8"/>
    <w:rsid w:val="004B5AD5"/>
    <w:rsid w:val="004B66C6"/>
    <w:rsid w:val="00525C52"/>
    <w:rsid w:val="00552113"/>
    <w:rsid w:val="005A5055"/>
    <w:rsid w:val="005E2301"/>
    <w:rsid w:val="006555CE"/>
    <w:rsid w:val="006C02E2"/>
    <w:rsid w:val="006C37FA"/>
    <w:rsid w:val="00700989"/>
    <w:rsid w:val="0070563C"/>
    <w:rsid w:val="00737298"/>
    <w:rsid w:val="007773A4"/>
    <w:rsid w:val="007A73E6"/>
    <w:rsid w:val="007C613E"/>
    <w:rsid w:val="00841AA1"/>
    <w:rsid w:val="008609C6"/>
    <w:rsid w:val="00890178"/>
    <w:rsid w:val="008B0BF4"/>
    <w:rsid w:val="008D2050"/>
    <w:rsid w:val="00911B38"/>
    <w:rsid w:val="00937070"/>
    <w:rsid w:val="0099268E"/>
    <w:rsid w:val="00A42E12"/>
    <w:rsid w:val="00A55604"/>
    <w:rsid w:val="00A84503"/>
    <w:rsid w:val="00A9240D"/>
    <w:rsid w:val="00B77562"/>
    <w:rsid w:val="00BA351D"/>
    <w:rsid w:val="00BC26BD"/>
    <w:rsid w:val="00BD2D35"/>
    <w:rsid w:val="00BD5F52"/>
    <w:rsid w:val="00BF4994"/>
    <w:rsid w:val="00C00E81"/>
    <w:rsid w:val="00C022A9"/>
    <w:rsid w:val="00C82896"/>
    <w:rsid w:val="00CC1F3B"/>
    <w:rsid w:val="00D035D1"/>
    <w:rsid w:val="00D111E0"/>
    <w:rsid w:val="00D372E6"/>
    <w:rsid w:val="00D409A0"/>
    <w:rsid w:val="00D43E80"/>
    <w:rsid w:val="00D520DD"/>
    <w:rsid w:val="00D56B99"/>
    <w:rsid w:val="00D7715B"/>
    <w:rsid w:val="00DB23AE"/>
    <w:rsid w:val="00E12919"/>
    <w:rsid w:val="00E228B7"/>
    <w:rsid w:val="00E22B91"/>
    <w:rsid w:val="00E22BCD"/>
    <w:rsid w:val="00E470DE"/>
    <w:rsid w:val="00E8265B"/>
    <w:rsid w:val="00F069EA"/>
    <w:rsid w:val="00F4673D"/>
    <w:rsid w:val="00F5561A"/>
    <w:rsid w:val="00F572AE"/>
    <w:rsid w:val="00FB1ACB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3FE4-D1F3-4658-9409-D2915F6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2</cp:revision>
  <cp:lastPrinted>2018-10-18T12:16:00Z</cp:lastPrinted>
  <dcterms:created xsi:type="dcterms:W3CDTF">2018-10-18T12:41:00Z</dcterms:created>
  <dcterms:modified xsi:type="dcterms:W3CDTF">2018-10-18T12:41:00Z</dcterms:modified>
</cp:coreProperties>
</file>